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8825A6" w14:textId="3FCA75F8" w:rsidR="002E05D6" w:rsidRDefault="008A487C" w:rsidP="002E05D6">
      <w:pPr>
        <w:jc w:val="center"/>
        <w:rPr>
          <w:rFonts w:ascii="Helvetica" w:eastAsia="Times New Roman" w:hAnsi="Helvetica"/>
          <w:sz w:val="28"/>
          <w:szCs w:val="28"/>
        </w:rPr>
      </w:pPr>
      <w:proofErr w:type="spellStart"/>
      <w:r>
        <w:rPr>
          <w:rFonts w:ascii="Helvetica" w:eastAsia="Times New Roman" w:hAnsi="Helvetica"/>
          <w:sz w:val="28"/>
          <w:szCs w:val="28"/>
        </w:rPr>
        <w:t>Solihten</w:t>
      </w:r>
      <w:proofErr w:type="spellEnd"/>
      <w:r>
        <w:rPr>
          <w:rFonts w:ascii="Helvetica" w:eastAsia="Times New Roman" w:hAnsi="Helvetica"/>
          <w:sz w:val="28"/>
          <w:szCs w:val="28"/>
        </w:rPr>
        <w:t xml:space="preserve"> Institute present</w:t>
      </w:r>
      <w:r w:rsidR="0043607D">
        <w:rPr>
          <w:rFonts w:ascii="Helvetica" w:eastAsia="Times New Roman" w:hAnsi="Helvetica"/>
          <w:sz w:val="28"/>
          <w:szCs w:val="28"/>
        </w:rPr>
        <w:t>s</w:t>
      </w:r>
    </w:p>
    <w:p w14:paraId="34B388FE" w14:textId="77777777" w:rsidR="002E05D6" w:rsidRDefault="002E05D6" w:rsidP="002E05D6">
      <w:pPr>
        <w:jc w:val="center"/>
        <w:rPr>
          <w:rFonts w:ascii="Helvetica" w:eastAsia="Times New Roman" w:hAnsi="Helvetica"/>
          <w:sz w:val="28"/>
          <w:szCs w:val="28"/>
        </w:rPr>
      </w:pPr>
    </w:p>
    <w:p w14:paraId="3115C8C3" w14:textId="26C8F6B2" w:rsidR="008A487C" w:rsidRDefault="008A487C" w:rsidP="002E05D6">
      <w:pPr>
        <w:jc w:val="center"/>
        <w:rPr>
          <w:rFonts w:ascii="Helvetica" w:eastAsia="Times New Roman" w:hAnsi="Helvetica"/>
          <w:sz w:val="28"/>
          <w:szCs w:val="28"/>
        </w:rPr>
      </w:pPr>
      <w:r>
        <w:rPr>
          <w:rFonts w:ascii="Helvetica" w:eastAsia="Times New Roman" w:hAnsi="Helvetica"/>
          <w:sz w:val="28"/>
          <w:szCs w:val="28"/>
        </w:rPr>
        <w:t xml:space="preserve">a </w:t>
      </w:r>
      <w:r w:rsidR="00FF7969">
        <w:rPr>
          <w:rFonts w:ascii="Helvetica" w:eastAsia="Times New Roman" w:hAnsi="Helvetica"/>
          <w:sz w:val="28"/>
          <w:szCs w:val="28"/>
        </w:rPr>
        <w:t xml:space="preserve">live interactive </w:t>
      </w:r>
      <w:r w:rsidR="00BB68A8">
        <w:rPr>
          <w:rFonts w:ascii="Helvetica" w:eastAsia="Times New Roman" w:hAnsi="Helvetica"/>
          <w:sz w:val="28"/>
          <w:szCs w:val="28"/>
        </w:rPr>
        <w:t>webcast</w:t>
      </w:r>
    </w:p>
    <w:p w14:paraId="6B6E44F6" w14:textId="77777777" w:rsidR="002E05D6" w:rsidRDefault="002E05D6" w:rsidP="002E05D6">
      <w:pPr>
        <w:jc w:val="center"/>
        <w:rPr>
          <w:rFonts w:ascii="Helvetica" w:eastAsia="Times New Roman" w:hAnsi="Helvetica"/>
          <w:sz w:val="28"/>
          <w:szCs w:val="28"/>
        </w:rPr>
      </w:pPr>
    </w:p>
    <w:p w14:paraId="2BC3A148" w14:textId="669B35DD" w:rsidR="008A487C" w:rsidRPr="002E05D6" w:rsidRDefault="008A487C" w:rsidP="002E05D6">
      <w:pPr>
        <w:jc w:val="center"/>
        <w:rPr>
          <w:rFonts w:ascii="Helvetica" w:eastAsia="Times New Roman" w:hAnsi="Helvetica"/>
          <w:b/>
          <w:sz w:val="28"/>
          <w:szCs w:val="28"/>
        </w:rPr>
      </w:pPr>
      <w:r w:rsidRPr="002E05D6">
        <w:rPr>
          <w:rFonts w:ascii="Helvetica" w:eastAsia="Times New Roman" w:hAnsi="Helvetica"/>
          <w:b/>
          <w:sz w:val="28"/>
          <w:szCs w:val="28"/>
        </w:rPr>
        <w:t>LEADING IN A RAPIDLY CHANGING WORLD</w:t>
      </w:r>
    </w:p>
    <w:p w14:paraId="0B0F02BA" w14:textId="77777777" w:rsidR="008A487C" w:rsidRDefault="008A487C">
      <w:pPr>
        <w:rPr>
          <w:rFonts w:ascii="Helvetica" w:eastAsia="Times New Roman" w:hAnsi="Helvetica"/>
          <w:sz w:val="28"/>
          <w:szCs w:val="28"/>
        </w:rPr>
      </w:pPr>
    </w:p>
    <w:p w14:paraId="60308514" w14:textId="53A18C5B" w:rsidR="00FF7969" w:rsidRDefault="000E7C21" w:rsidP="00FF7969">
      <w:pPr>
        <w:jc w:val="center"/>
        <w:rPr>
          <w:rFonts w:ascii="Helvetica" w:eastAsia="Times New Roman" w:hAnsi="Helvetica"/>
          <w:sz w:val="28"/>
          <w:szCs w:val="28"/>
        </w:rPr>
      </w:pPr>
      <w:r>
        <w:rPr>
          <w:rFonts w:ascii="Helvetica" w:eastAsia="Times New Roman" w:hAnsi="Helvetica"/>
          <w:noProof/>
          <w:sz w:val="28"/>
          <w:szCs w:val="28"/>
        </w:rPr>
        <w:drawing>
          <wp:inline distT="0" distB="0" distL="0" distR="0" wp14:anchorId="7792731F" wp14:editId="1E11A1E6">
            <wp:extent cx="1133899" cy="1700848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od Bolsinger 2018 bio pic(2)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35086" cy="170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F3F9C" w14:textId="77777777" w:rsidR="00FF7969" w:rsidRDefault="00FF7969">
      <w:pPr>
        <w:rPr>
          <w:rFonts w:ascii="Helvetica" w:eastAsia="Times New Roman" w:hAnsi="Helvetica"/>
          <w:sz w:val="28"/>
          <w:szCs w:val="28"/>
        </w:rPr>
      </w:pPr>
    </w:p>
    <w:p w14:paraId="59E85C8E" w14:textId="4A323117" w:rsidR="00295BCE" w:rsidRPr="00DA781D" w:rsidRDefault="009B5633" w:rsidP="000E7C21">
      <w:pPr>
        <w:jc w:val="center"/>
        <w:rPr>
          <w:rFonts w:ascii="Helvetica" w:eastAsia="Times New Roman" w:hAnsi="Helvetica"/>
        </w:rPr>
      </w:pPr>
      <w:r w:rsidRPr="00DA781D">
        <w:rPr>
          <w:rFonts w:ascii="Helvetica" w:eastAsia="Times New Roman" w:hAnsi="Helvetica"/>
          <w:b/>
        </w:rPr>
        <w:t>Tod Bolsinger, MDiv, PhD</w:t>
      </w:r>
      <w:r w:rsidR="00295BCE" w:rsidRPr="00DA781D">
        <w:rPr>
          <w:rFonts w:ascii="Helvetica" w:eastAsia="Times New Roman" w:hAnsi="Helvetica"/>
        </w:rPr>
        <w:t xml:space="preserve"> </w:t>
      </w:r>
      <w:r w:rsidRPr="00DA781D">
        <w:rPr>
          <w:rFonts w:ascii="Helvetica" w:eastAsia="Times New Roman" w:hAnsi="Helvetica"/>
        </w:rPr>
        <w:t>is the Vice-President &amp; Chief of Leadership Formation, and Assistant Professor of Practical Theology at</w:t>
      </w:r>
      <w:r w:rsidR="00295BCE" w:rsidRPr="00DA781D">
        <w:rPr>
          <w:rFonts w:ascii="Helvetica" w:eastAsia="Times New Roman" w:hAnsi="Helvetica"/>
        </w:rPr>
        <w:t xml:space="preserve"> Fuller Theological Seminary. </w:t>
      </w:r>
      <w:r w:rsidR="002E05D6" w:rsidRPr="00DA781D">
        <w:rPr>
          <w:rFonts w:ascii="Helvetica" w:eastAsia="Times New Roman" w:hAnsi="Helvetica"/>
        </w:rPr>
        <w:t>He is a s</w:t>
      </w:r>
      <w:r w:rsidR="00295BCE" w:rsidRPr="00DA781D">
        <w:rPr>
          <w:rFonts w:ascii="Helvetica" w:eastAsia="Times New Roman" w:hAnsi="Helvetica"/>
        </w:rPr>
        <w:t>peaker and a</w:t>
      </w:r>
      <w:r w:rsidRPr="00DA781D">
        <w:rPr>
          <w:rFonts w:ascii="Helvetica" w:eastAsia="Times New Roman" w:hAnsi="Helvetica"/>
        </w:rPr>
        <w:t>uthor of</w:t>
      </w:r>
      <w:r w:rsidR="008A487C" w:rsidRPr="00DA781D">
        <w:rPr>
          <w:rFonts w:ascii="Helvetica" w:eastAsia="Times New Roman" w:hAnsi="Helvetica"/>
        </w:rPr>
        <w:t xml:space="preserve"> three books including</w:t>
      </w:r>
      <w:r w:rsidRPr="00DA781D">
        <w:rPr>
          <w:rFonts w:ascii="Helvetica" w:eastAsia="Times New Roman" w:hAnsi="Helvetica"/>
        </w:rPr>
        <w:t xml:space="preserve"> </w:t>
      </w:r>
      <w:r w:rsidRPr="00DA781D">
        <w:rPr>
          <w:rFonts w:ascii="Helvetica" w:eastAsia="Times New Roman" w:hAnsi="Helvetica"/>
          <w:i/>
          <w:u w:val="single"/>
        </w:rPr>
        <w:t>Canoeing the Mountains: Christian Le</w:t>
      </w:r>
      <w:r w:rsidR="00295BCE" w:rsidRPr="00DA781D">
        <w:rPr>
          <w:rFonts w:ascii="Helvetica" w:eastAsia="Times New Roman" w:hAnsi="Helvetica"/>
          <w:i/>
          <w:u w:val="single"/>
        </w:rPr>
        <w:t>adership in Uncharted Territory</w:t>
      </w:r>
      <w:r w:rsidR="008A487C" w:rsidRPr="00DA781D">
        <w:rPr>
          <w:rFonts w:ascii="Helvetica" w:eastAsia="Times New Roman" w:hAnsi="Helvetica"/>
          <w:i/>
        </w:rPr>
        <w:t>.</w:t>
      </w:r>
    </w:p>
    <w:p w14:paraId="42339C43" w14:textId="77777777" w:rsidR="009B5633" w:rsidRPr="00DA781D" w:rsidRDefault="00295BCE">
      <w:pPr>
        <w:rPr>
          <w:rFonts w:ascii="Helvetica" w:eastAsia="Times New Roman" w:hAnsi="Helvetica"/>
        </w:rPr>
      </w:pPr>
      <w:r w:rsidRPr="00DA781D">
        <w:rPr>
          <w:rFonts w:ascii="Helvetica" w:eastAsia="Times New Roman" w:hAnsi="Helvetica"/>
        </w:rPr>
        <w:t xml:space="preserve"> </w:t>
      </w:r>
    </w:p>
    <w:p w14:paraId="044E7AF2" w14:textId="77777777" w:rsidR="00B15CEC" w:rsidRPr="00DA781D" w:rsidRDefault="002E05D6" w:rsidP="00B15CEC">
      <w:pPr>
        <w:jc w:val="center"/>
        <w:rPr>
          <w:rFonts w:ascii="Helvetica" w:eastAsia="Times New Roman" w:hAnsi="Helvetica"/>
          <w:i/>
          <w:color w:val="943634" w:themeColor="accent2" w:themeShade="BF"/>
          <w:sz w:val="28"/>
          <w:szCs w:val="28"/>
        </w:rPr>
      </w:pPr>
      <w:r w:rsidRPr="00DA781D">
        <w:rPr>
          <w:rFonts w:ascii="Helvetica" w:eastAsia="Times New Roman" w:hAnsi="Helvetica"/>
          <w:i/>
          <w:color w:val="943634" w:themeColor="accent2" w:themeShade="BF"/>
          <w:sz w:val="28"/>
          <w:szCs w:val="28"/>
        </w:rPr>
        <w:t>How do we minister—how do we lead a ministry—</w:t>
      </w:r>
    </w:p>
    <w:p w14:paraId="04C32C66" w14:textId="047E8204" w:rsidR="002E05D6" w:rsidRPr="00DA781D" w:rsidRDefault="002E05D6" w:rsidP="00B15CEC">
      <w:pPr>
        <w:jc w:val="center"/>
        <w:rPr>
          <w:rFonts w:ascii="Helvetica" w:eastAsia="Times New Roman" w:hAnsi="Helvetica"/>
          <w:i/>
          <w:color w:val="943634" w:themeColor="accent2" w:themeShade="BF"/>
          <w:sz w:val="28"/>
          <w:szCs w:val="28"/>
        </w:rPr>
      </w:pPr>
      <w:r w:rsidRPr="00DA781D">
        <w:rPr>
          <w:rFonts w:ascii="Helvetica" w:eastAsia="Times New Roman" w:hAnsi="Helvetica"/>
          <w:i/>
          <w:color w:val="943634" w:themeColor="accent2" w:themeShade="BF"/>
          <w:sz w:val="28"/>
          <w:szCs w:val="28"/>
        </w:rPr>
        <w:t>in such a rapidly changing world?</w:t>
      </w:r>
    </w:p>
    <w:p w14:paraId="45DA5AA7" w14:textId="77777777" w:rsidR="002E05D6" w:rsidRDefault="002E05D6">
      <w:pPr>
        <w:rPr>
          <w:rFonts w:ascii="Helvetica" w:eastAsia="Times New Roman" w:hAnsi="Helvetica"/>
          <w:sz w:val="28"/>
          <w:szCs w:val="28"/>
        </w:rPr>
      </w:pPr>
    </w:p>
    <w:p w14:paraId="01B31C08" w14:textId="6C9DA6EC" w:rsidR="002E05D6" w:rsidRDefault="009B5633">
      <w:pPr>
        <w:rPr>
          <w:rFonts w:ascii="Helvetica" w:eastAsia="Times New Roman" w:hAnsi="Helvetica"/>
          <w:sz w:val="28"/>
          <w:szCs w:val="28"/>
        </w:rPr>
      </w:pPr>
      <w:r>
        <w:rPr>
          <w:rFonts w:ascii="Helvetica" w:eastAsia="Times New Roman" w:hAnsi="Helvetica"/>
          <w:sz w:val="28"/>
          <w:szCs w:val="28"/>
        </w:rPr>
        <w:t>“Seminary didn’t prepare me for this”</w:t>
      </w:r>
      <w:r w:rsidR="002E05D6">
        <w:rPr>
          <w:rFonts w:ascii="Helvetica" w:eastAsia="Times New Roman" w:hAnsi="Helvetica"/>
          <w:sz w:val="28"/>
          <w:szCs w:val="28"/>
        </w:rPr>
        <w:t xml:space="preserve"> is the statement that Tod frequently hears from his clients</w:t>
      </w:r>
      <w:r w:rsidR="00DA781D">
        <w:rPr>
          <w:rFonts w:ascii="Helvetica" w:eastAsia="Times New Roman" w:hAnsi="Helvetica"/>
          <w:sz w:val="28"/>
          <w:szCs w:val="28"/>
        </w:rPr>
        <w:t xml:space="preserve">. </w:t>
      </w:r>
      <w:r w:rsidR="00FF7969">
        <w:rPr>
          <w:rFonts w:ascii="Helvetica" w:eastAsia="Times New Roman" w:hAnsi="Helvetica"/>
          <w:sz w:val="28"/>
          <w:szCs w:val="28"/>
        </w:rPr>
        <w:t>Fuller Seminary alumni echoed this lament i</w:t>
      </w:r>
      <w:r w:rsidR="00B15CEC">
        <w:rPr>
          <w:rFonts w:ascii="Helvetica" w:eastAsia="Times New Roman" w:hAnsi="Helvetica"/>
          <w:sz w:val="28"/>
          <w:szCs w:val="28"/>
        </w:rPr>
        <w:t>n a 2010 survey</w:t>
      </w:r>
      <w:r w:rsidR="00FE0EE3">
        <w:rPr>
          <w:rFonts w:ascii="Helvetica" w:eastAsia="Times New Roman" w:hAnsi="Helvetica"/>
          <w:sz w:val="28"/>
          <w:szCs w:val="28"/>
        </w:rPr>
        <w:t>, suggesting that</w:t>
      </w:r>
      <w:r w:rsidR="00A41E8A">
        <w:rPr>
          <w:rFonts w:ascii="Helvetica" w:eastAsia="Times New Roman" w:hAnsi="Helvetica"/>
          <w:sz w:val="28"/>
          <w:szCs w:val="28"/>
        </w:rPr>
        <w:t xml:space="preserve"> e</w:t>
      </w:r>
      <w:r w:rsidR="00980570">
        <w:rPr>
          <w:rFonts w:ascii="Helvetica" w:eastAsia="Times New Roman" w:hAnsi="Helvetica"/>
          <w:sz w:val="28"/>
          <w:szCs w:val="28"/>
        </w:rPr>
        <w:t xml:space="preserve">ven those with extensive </w:t>
      </w:r>
      <w:r w:rsidR="002E05D6">
        <w:rPr>
          <w:rFonts w:ascii="Helvetica" w:eastAsia="Times New Roman" w:hAnsi="Helvetica"/>
          <w:sz w:val="28"/>
          <w:szCs w:val="28"/>
        </w:rPr>
        <w:t>educat</w:t>
      </w:r>
      <w:r w:rsidR="00980570">
        <w:rPr>
          <w:rFonts w:ascii="Helvetica" w:eastAsia="Times New Roman" w:hAnsi="Helvetica"/>
          <w:sz w:val="28"/>
          <w:szCs w:val="28"/>
        </w:rPr>
        <w:t>ion</w:t>
      </w:r>
      <w:r w:rsidR="002E05D6">
        <w:rPr>
          <w:rFonts w:ascii="Helvetica" w:eastAsia="Times New Roman" w:hAnsi="Helvetica"/>
          <w:sz w:val="28"/>
          <w:szCs w:val="28"/>
        </w:rPr>
        <w:t xml:space="preserve"> and prepar</w:t>
      </w:r>
      <w:r w:rsidR="00980570">
        <w:rPr>
          <w:rFonts w:ascii="Helvetica" w:eastAsia="Times New Roman" w:hAnsi="Helvetica"/>
          <w:sz w:val="28"/>
          <w:szCs w:val="28"/>
        </w:rPr>
        <w:t>ation</w:t>
      </w:r>
      <w:r w:rsidR="002E05D6">
        <w:rPr>
          <w:rFonts w:ascii="Helvetica" w:eastAsia="Times New Roman" w:hAnsi="Helvetica"/>
          <w:sz w:val="28"/>
          <w:szCs w:val="28"/>
        </w:rPr>
        <w:t xml:space="preserve"> </w:t>
      </w:r>
      <w:r w:rsidR="00B15CEC">
        <w:rPr>
          <w:rFonts w:ascii="Helvetica" w:eastAsia="Times New Roman" w:hAnsi="Helvetica"/>
          <w:sz w:val="28"/>
          <w:szCs w:val="28"/>
        </w:rPr>
        <w:t xml:space="preserve">may </w:t>
      </w:r>
      <w:r w:rsidR="00FF7969">
        <w:rPr>
          <w:rFonts w:ascii="Helvetica" w:eastAsia="Times New Roman" w:hAnsi="Helvetica"/>
          <w:sz w:val="28"/>
          <w:szCs w:val="28"/>
        </w:rPr>
        <w:t>need</w:t>
      </w:r>
      <w:r w:rsidR="00B15CEC">
        <w:rPr>
          <w:rFonts w:ascii="Helvetica" w:eastAsia="Times New Roman" w:hAnsi="Helvetica"/>
          <w:sz w:val="28"/>
          <w:szCs w:val="28"/>
        </w:rPr>
        <w:t xml:space="preserve"> help</w:t>
      </w:r>
      <w:r w:rsidR="002E05D6">
        <w:rPr>
          <w:rFonts w:ascii="Helvetica" w:eastAsia="Times New Roman" w:hAnsi="Helvetica"/>
          <w:sz w:val="28"/>
          <w:szCs w:val="28"/>
        </w:rPr>
        <w:t xml:space="preserve"> when </w:t>
      </w:r>
      <w:r w:rsidR="00FE0EE3">
        <w:rPr>
          <w:rFonts w:ascii="Helvetica" w:eastAsia="Times New Roman" w:hAnsi="Helvetica"/>
          <w:sz w:val="28"/>
          <w:szCs w:val="28"/>
        </w:rPr>
        <w:t>navigating the uncharted waters of unexpected missional challenges</w:t>
      </w:r>
      <w:r w:rsidR="002E05D6">
        <w:rPr>
          <w:rFonts w:ascii="Helvetica" w:eastAsia="Times New Roman" w:hAnsi="Helvetica"/>
          <w:sz w:val="28"/>
          <w:szCs w:val="28"/>
        </w:rPr>
        <w:t>.</w:t>
      </w:r>
    </w:p>
    <w:p w14:paraId="62A730B3" w14:textId="77777777" w:rsidR="00A41E8A" w:rsidRDefault="00A41E8A">
      <w:pPr>
        <w:rPr>
          <w:rFonts w:ascii="Helvetica" w:eastAsia="Times New Roman" w:hAnsi="Helvetica"/>
          <w:sz w:val="28"/>
          <w:szCs w:val="28"/>
        </w:rPr>
      </w:pPr>
    </w:p>
    <w:p w14:paraId="792BCBE8" w14:textId="4C5B7BBD" w:rsidR="00070A6C" w:rsidRDefault="002D272C">
      <w:pPr>
        <w:rPr>
          <w:rFonts w:ascii="Helvetica" w:eastAsia="Times New Roman" w:hAnsi="Helvetica"/>
          <w:sz w:val="28"/>
          <w:szCs w:val="28"/>
        </w:rPr>
      </w:pPr>
      <w:r>
        <w:rPr>
          <w:rFonts w:ascii="Helvetica" w:eastAsia="Times New Roman" w:hAnsi="Helvetica"/>
          <w:sz w:val="28"/>
          <w:szCs w:val="28"/>
        </w:rPr>
        <w:t xml:space="preserve">Come </w:t>
      </w:r>
      <w:r w:rsidR="001330BF">
        <w:rPr>
          <w:rFonts w:ascii="Helvetica" w:eastAsia="Times New Roman" w:hAnsi="Helvetica"/>
          <w:sz w:val="28"/>
          <w:szCs w:val="28"/>
        </w:rPr>
        <w:t>watch</w:t>
      </w:r>
      <w:r>
        <w:rPr>
          <w:rFonts w:ascii="Helvetica" w:eastAsia="Times New Roman" w:hAnsi="Helvetica"/>
          <w:sz w:val="28"/>
          <w:szCs w:val="28"/>
        </w:rPr>
        <w:t xml:space="preserve"> Tod speak</w:t>
      </w:r>
      <w:r w:rsidR="00FE0EE3">
        <w:rPr>
          <w:rFonts w:ascii="Helvetica" w:eastAsia="Times New Roman" w:hAnsi="Helvetica"/>
          <w:sz w:val="28"/>
          <w:szCs w:val="28"/>
        </w:rPr>
        <w:t>, take questions, and hold a conversation</w:t>
      </w:r>
      <w:r>
        <w:rPr>
          <w:rFonts w:ascii="Helvetica" w:eastAsia="Times New Roman" w:hAnsi="Helvetica"/>
          <w:sz w:val="28"/>
          <w:szCs w:val="28"/>
        </w:rPr>
        <w:t xml:space="preserve"> </w:t>
      </w:r>
      <w:r w:rsidR="00BB68A8">
        <w:rPr>
          <w:rFonts w:ascii="Helvetica" w:eastAsia="Times New Roman" w:hAnsi="Helvetica"/>
          <w:sz w:val="28"/>
          <w:szCs w:val="28"/>
        </w:rPr>
        <w:t>during</w:t>
      </w:r>
      <w:r w:rsidR="00FE0EE3">
        <w:rPr>
          <w:rFonts w:ascii="Helvetica" w:eastAsia="Times New Roman" w:hAnsi="Helvetica"/>
          <w:sz w:val="28"/>
          <w:szCs w:val="28"/>
        </w:rPr>
        <w:t xml:space="preserve"> </w:t>
      </w:r>
      <w:r w:rsidR="00BB68A8">
        <w:rPr>
          <w:rFonts w:ascii="Helvetica" w:eastAsia="Times New Roman" w:hAnsi="Helvetica"/>
          <w:sz w:val="28"/>
          <w:szCs w:val="28"/>
        </w:rPr>
        <w:t>this interactive</w:t>
      </w:r>
      <w:r w:rsidR="00FE0EE3">
        <w:rPr>
          <w:rFonts w:ascii="Helvetica" w:eastAsia="Times New Roman" w:hAnsi="Helvetica"/>
          <w:sz w:val="28"/>
          <w:szCs w:val="28"/>
        </w:rPr>
        <w:t xml:space="preserve"> </w:t>
      </w:r>
      <w:r w:rsidR="001330BF">
        <w:rPr>
          <w:rFonts w:ascii="Helvetica" w:eastAsia="Times New Roman" w:hAnsi="Helvetica"/>
          <w:sz w:val="28"/>
          <w:szCs w:val="28"/>
        </w:rPr>
        <w:t>streaming</w:t>
      </w:r>
      <w:r w:rsidR="00FE0EE3">
        <w:rPr>
          <w:rFonts w:ascii="Helvetica" w:eastAsia="Times New Roman" w:hAnsi="Helvetica"/>
          <w:sz w:val="28"/>
          <w:szCs w:val="28"/>
        </w:rPr>
        <w:t xml:space="preserve"> </w:t>
      </w:r>
      <w:r w:rsidR="00BB68A8">
        <w:rPr>
          <w:rFonts w:ascii="Helvetica" w:eastAsia="Times New Roman" w:hAnsi="Helvetica"/>
          <w:sz w:val="28"/>
          <w:szCs w:val="28"/>
        </w:rPr>
        <w:t>event</w:t>
      </w:r>
      <w:r w:rsidR="00FE0EE3">
        <w:rPr>
          <w:rFonts w:ascii="Helvetica" w:eastAsia="Times New Roman" w:hAnsi="Helvetica"/>
          <w:sz w:val="28"/>
          <w:szCs w:val="28"/>
        </w:rPr>
        <w:t xml:space="preserve"> at </w:t>
      </w:r>
      <w:r w:rsidR="0043607D">
        <w:rPr>
          <w:rFonts w:ascii="Helvetica" w:eastAsia="Times New Roman" w:hAnsi="Helvetica"/>
          <w:sz w:val="28"/>
          <w:szCs w:val="28"/>
        </w:rPr>
        <w:t>a local center near you</w:t>
      </w:r>
      <w:r w:rsidR="00FE0EE3">
        <w:rPr>
          <w:rFonts w:ascii="Helvetica" w:eastAsia="Times New Roman" w:hAnsi="Helvetica"/>
          <w:sz w:val="28"/>
          <w:szCs w:val="28"/>
        </w:rPr>
        <w:t xml:space="preserve"> </w:t>
      </w:r>
      <w:r w:rsidR="00A41E8A">
        <w:rPr>
          <w:rFonts w:ascii="Helvetica" w:eastAsia="Times New Roman" w:hAnsi="Helvetica"/>
          <w:sz w:val="28"/>
          <w:szCs w:val="28"/>
        </w:rPr>
        <w:t xml:space="preserve">on </w:t>
      </w:r>
    </w:p>
    <w:p w14:paraId="01262E8A" w14:textId="77777777" w:rsidR="00070A6C" w:rsidRDefault="00070A6C" w:rsidP="000E7C21">
      <w:pPr>
        <w:rPr>
          <w:rFonts w:ascii="Helvetica" w:eastAsia="Times New Roman" w:hAnsi="Helvetica"/>
          <w:sz w:val="28"/>
          <w:szCs w:val="28"/>
        </w:rPr>
      </w:pPr>
    </w:p>
    <w:p w14:paraId="21892EE1" w14:textId="203A8C54" w:rsidR="009B5633" w:rsidRPr="00070A6C" w:rsidRDefault="009B5633" w:rsidP="00DA781D">
      <w:pPr>
        <w:jc w:val="center"/>
        <w:rPr>
          <w:rFonts w:ascii="Helvetica" w:eastAsia="Times New Roman" w:hAnsi="Helvetica"/>
          <w:b/>
          <w:sz w:val="28"/>
          <w:szCs w:val="28"/>
          <w:highlight w:val="yellow"/>
        </w:rPr>
      </w:pPr>
      <w:r w:rsidRPr="00070A6C">
        <w:rPr>
          <w:rFonts w:ascii="Helvetica" w:eastAsia="Times New Roman" w:hAnsi="Helvetica"/>
          <w:b/>
          <w:sz w:val="28"/>
          <w:szCs w:val="28"/>
          <w:highlight w:val="yellow"/>
        </w:rPr>
        <w:t>Monday, April 29, 2019</w:t>
      </w:r>
      <w:r w:rsidR="00A41E8A" w:rsidRPr="00070A6C">
        <w:rPr>
          <w:rFonts w:ascii="Helvetica" w:eastAsia="Times New Roman" w:hAnsi="Helvetica"/>
          <w:b/>
          <w:sz w:val="28"/>
          <w:szCs w:val="28"/>
          <w:highlight w:val="yellow"/>
        </w:rPr>
        <w:t>:</w:t>
      </w:r>
    </w:p>
    <w:p w14:paraId="6E690BF8" w14:textId="33E2B457" w:rsidR="002E05D6" w:rsidRPr="00070A6C" w:rsidRDefault="002E05D6" w:rsidP="00DA781D">
      <w:pPr>
        <w:rPr>
          <w:rFonts w:ascii="Helvetica" w:eastAsia="Times New Roman" w:hAnsi="Helvetica"/>
          <w:b/>
          <w:sz w:val="28"/>
          <w:szCs w:val="28"/>
          <w:highlight w:val="yellow"/>
        </w:rPr>
      </w:pPr>
    </w:p>
    <w:p w14:paraId="47A2613A" w14:textId="28AEF3AB" w:rsidR="002E05D6" w:rsidRPr="00DA781D" w:rsidRDefault="00DA781D" w:rsidP="00DA781D">
      <w:pPr>
        <w:tabs>
          <w:tab w:val="left" w:pos="3600"/>
          <w:tab w:val="left" w:pos="5040"/>
        </w:tabs>
        <w:rPr>
          <w:rFonts w:ascii="Helvetica" w:eastAsia="Times New Roman" w:hAnsi="Helvetica"/>
          <w:b/>
          <w:sz w:val="28"/>
          <w:szCs w:val="28"/>
        </w:rPr>
      </w:pPr>
      <w:r w:rsidRPr="00DA781D">
        <w:rPr>
          <w:rFonts w:ascii="Helvetica" w:eastAsia="Times New Roman" w:hAnsi="Helvetica"/>
          <w:b/>
          <w:sz w:val="28"/>
          <w:szCs w:val="28"/>
        </w:rPr>
        <w:tab/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Eastern: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ab/>
        <w:t>12:00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-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</w:t>
      </w:r>
      <w:r w:rsidR="002E05D6" w:rsidRPr="00DA781D">
        <w:rPr>
          <w:rFonts w:ascii="Helvetica" w:eastAsia="Times New Roman" w:hAnsi="Helvetica"/>
          <w:b/>
          <w:sz w:val="28"/>
          <w:szCs w:val="28"/>
          <w:highlight w:val="yellow"/>
        </w:rPr>
        <w:t>2:30 PM</w:t>
      </w:r>
    </w:p>
    <w:p w14:paraId="0DE5FFFC" w14:textId="56A9B235" w:rsidR="002E05D6" w:rsidRPr="00DA781D" w:rsidRDefault="00DA781D" w:rsidP="00DA781D">
      <w:pPr>
        <w:tabs>
          <w:tab w:val="left" w:pos="3600"/>
          <w:tab w:val="left" w:pos="5040"/>
        </w:tabs>
        <w:rPr>
          <w:rFonts w:ascii="Helvetica" w:eastAsia="Times New Roman" w:hAnsi="Helvetica"/>
          <w:b/>
          <w:sz w:val="28"/>
          <w:szCs w:val="28"/>
        </w:rPr>
      </w:pPr>
      <w:r w:rsidRPr="00DA781D">
        <w:rPr>
          <w:rFonts w:ascii="Helvetica" w:eastAsia="Times New Roman" w:hAnsi="Helvetica"/>
          <w:b/>
          <w:sz w:val="28"/>
          <w:szCs w:val="28"/>
        </w:rPr>
        <w:tab/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Central: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ab/>
        <w:t>11:00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AM 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-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1</w:t>
      </w:r>
      <w:r w:rsidR="002E05D6" w:rsidRPr="00DA781D">
        <w:rPr>
          <w:rFonts w:ascii="Helvetica" w:eastAsia="Times New Roman" w:hAnsi="Helvetica"/>
          <w:b/>
          <w:sz w:val="28"/>
          <w:szCs w:val="28"/>
          <w:highlight w:val="yellow"/>
        </w:rPr>
        <w:t xml:space="preserve">:30 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>P</w:t>
      </w:r>
      <w:r w:rsidR="002E05D6" w:rsidRPr="00DA781D">
        <w:rPr>
          <w:rFonts w:ascii="Helvetica" w:eastAsia="Times New Roman" w:hAnsi="Helvetica"/>
          <w:b/>
          <w:sz w:val="28"/>
          <w:szCs w:val="28"/>
          <w:highlight w:val="yellow"/>
        </w:rPr>
        <w:t>M</w:t>
      </w:r>
    </w:p>
    <w:p w14:paraId="4E6DD07D" w14:textId="02B2093E" w:rsidR="002E05D6" w:rsidRPr="00DA781D" w:rsidRDefault="00DA781D" w:rsidP="00DA781D">
      <w:pPr>
        <w:tabs>
          <w:tab w:val="left" w:pos="3600"/>
          <w:tab w:val="left" w:pos="5040"/>
        </w:tabs>
        <w:rPr>
          <w:rFonts w:ascii="Helvetica" w:eastAsia="Times New Roman" w:hAnsi="Helvetica"/>
          <w:b/>
          <w:sz w:val="28"/>
          <w:szCs w:val="28"/>
        </w:rPr>
      </w:pPr>
      <w:r w:rsidRPr="00DA781D">
        <w:rPr>
          <w:rFonts w:ascii="Helvetica" w:eastAsia="Times New Roman" w:hAnsi="Helvetica"/>
          <w:b/>
          <w:sz w:val="28"/>
          <w:szCs w:val="28"/>
        </w:rPr>
        <w:tab/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Mountain: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ab/>
        <w:t>10:00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AM 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-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12</w:t>
      </w:r>
      <w:r w:rsidR="002E05D6" w:rsidRPr="00DA781D">
        <w:rPr>
          <w:rFonts w:ascii="Helvetica" w:eastAsia="Times New Roman" w:hAnsi="Helvetica"/>
          <w:b/>
          <w:sz w:val="28"/>
          <w:szCs w:val="28"/>
          <w:highlight w:val="yellow"/>
        </w:rPr>
        <w:t xml:space="preserve">:30 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>P</w:t>
      </w:r>
      <w:r w:rsidR="002E05D6" w:rsidRPr="00DA781D">
        <w:rPr>
          <w:rFonts w:ascii="Helvetica" w:eastAsia="Times New Roman" w:hAnsi="Helvetica"/>
          <w:b/>
          <w:sz w:val="28"/>
          <w:szCs w:val="28"/>
          <w:highlight w:val="yellow"/>
        </w:rPr>
        <w:t>M</w:t>
      </w:r>
    </w:p>
    <w:p w14:paraId="6CC95477" w14:textId="7B3A8806" w:rsidR="002E05D6" w:rsidRPr="00DA781D" w:rsidRDefault="00DA781D" w:rsidP="00DA781D">
      <w:pPr>
        <w:tabs>
          <w:tab w:val="left" w:pos="3600"/>
          <w:tab w:val="left" w:pos="5040"/>
        </w:tabs>
        <w:rPr>
          <w:rFonts w:ascii="Helvetica" w:eastAsia="Times New Roman" w:hAnsi="Helvetica"/>
          <w:b/>
          <w:sz w:val="28"/>
          <w:szCs w:val="28"/>
        </w:rPr>
      </w:pPr>
      <w:r w:rsidRPr="00DA781D">
        <w:rPr>
          <w:rFonts w:ascii="Helvetica" w:eastAsia="Times New Roman" w:hAnsi="Helvetica"/>
          <w:b/>
          <w:sz w:val="28"/>
          <w:szCs w:val="28"/>
        </w:rPr>
        <w:tab/>
      </w:r>
      <w:r w:rsidR="002E05D6" w:rsidRPr="00DA781D">
        <w:rPr>
          <w:rFonts w:ascii="Helvetica" w:eastAsia="Times New Roman" w:hAnsi="Helvetica"/>
          <w:b/>
          <w:sz w:val="28"/>
          <w:szCs w:val="28"/>
          <w:highlight w:val="yellow"/>
        </w:rPr>
        <w:t>Pacific:</w:t>
      </w:r>
      <w:r w:rsidR="002E05D6" w:rsidRPr="00DA781D">
        <w:rPr>
          <w:rFonts w:ascii="Helvetica" w:eastAsia="Times New Roman" w:hAnsi="Helvetica"/>
          <w:b/>
          <w:sz w:val="28"/>
          <w:szCs w:val="28"/>
          <w:highlight w:val="yellow"/>
        </w:rPr>
        <w:tab/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9:00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-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</w:t>
      </w:r>
      <w:r w:rsidR="00394316" w:rsidRPr="00DA781D">
        <w:rPr>
          <w:rFonts w:ascii="Helvetica" w:eastAsia="Times New Roman" w:hAnsi="Helvetica"/>
          <w:b/>
          <w:sz w:val="28"/>
          <w:szCs w:val="28"/>
          <w:highlight w:val="yellow"/>
        </w:rPr>
        <w:t>11</w:t>
      </w:r>
      <w:r w:rsidR="002E05D6" w:rsidRPr="00DA781D">
        <w:rPr>
          <w:rFonts w:ascii="Helvetica" w:eastAsia="Times New Roman" w:hAnsi="Helvetica"/>
          <w:b/>
          <w:sz w:val="28"/>
          <w:szCs w:val="28"/>
          <w:highlight w:val="yellow"/>
        </w:rPr>
        <w:t>:30 AM</w:t>
      </w:r>
    </w:p>
    <w:p w14:paraId="4F1FAE64" w14:textId="5A82AF09" w:rsidR="008A487C" w:rsidRDefault="00DA781D" w:rsidP="00DA781D">
      <w:pPr>
        <w:tabs>
          <w:tab w:val="left" w:pos="3600"/>
          <w:tab w:val="left" w:pos="5040"/>
        </w:tabs>
        <w:rPr>
          <w:rFonts w:ascii="Helvetica" w:eastAsia="Times New Roman" w:hAnsi="Helvetica"/>
          <w:sz w:val="28"/>
          <w:szCs w:val="28"/>
        </w:rPr>
      </w:pPr>
      <w:r w:rsidRPr="00DA781D">
        <w:rPr>
          <w:rFonts w:ascii="Helvetica" w:eastAsia="Times New Roman" w:hAnsi="Helvetica"/>
          <w:b/>
          <w:sz w:val="28"/>
          <w:szCs w:val="28"/>
        </w:rPr>
        <w:tab/>
      </w:r>
      <w:r w:rsidR="00394316">
        <w:rPr>
          <w:rFonts w:ascii="Helvetica" w:eastAsia="Times New Roman" w:hAnsi="Helvetica"/>
          <w:b/>
          <w:sz w:val="28"/>
          <w:szCs w:val="28"/>
          <w:highlight w:val="yellow"/>
        </w:rPr>
        <w:t>Hawaii:</w:t>
      </w:r>
      <w:r w:rsidR="00394316">
        <w:rPr>
          <w:rFonts w:ascii="Helvetica" w:eastAsia="Times New Roman" w:hAnsi="Helvetica"/>
          <w:b/>
          <w:sz w:val="28"/>
          <w:szCs w:val="28"/>
          <w:highlight w:val="yellow"/>
        </w:rPr>
        <w:tab/>
        <w:t>7:00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</w:t>
      </w:r>
      <w:r w:rsidR="00394316">
        <w:rPr>
          <w:rFonts w:ascii="Helvetica" w:eastAsia="Times New Roman" w:hAnsi="Helvetica"/>
          <w:b/>
          <w:sz w:val="28"/>
          <w:szCs w:val="28"/>
          <w:highlight w:val="yellow"/>
        </w:rPr>
        <w:t>-</w:t>
      </w:r>
      <w:r>
        <w:rPr>
          <w:rFonts w:ascii="Helvetica" w:eastAsia="Times New Roman" w:hAnsi="Helvetica"/>
          <w:b/>
          <w:sz w:val="28"/>
          <w:szCs w:val="28"/>
          <w:highlight w:val="yellow"/>
        </w:rPr>
        <w:t xml:space="preserve"> </w:t>
      </w:r>
      <w:r w:rsidR="00394316">
        <w:rPr>
          <w:rFonts w:ascii="Helvetica" w:eastAsia="Times New Roman" w:hAnsi="Helvetica"/>
          <w:b/>
          <w:sz w:val="28"/>
          <w:szCs w:val="28"/>
          <w:highlight w:val="yellow"/>
        </w:rPr>
        <w:t>9</w:t>
      </w:r>
      <w:r w:rsidR="002E05D6" w:rsidRPr="00070A6C">
        <w:rPr>
          <w:rFonts w:ascii="Helvetica" w:eastAsia="Times New Roman" w:hAnsi="Helvetica"/>
          <w:b/>
          <w:sz w:val="28"/>
          <w:szCs w:val="28"/>
          <w:highlight w:val="yellow"/>
        </w:rPr>
        <w:t>:30 AM</w:t>
      </w:r>
    </w:p>
    <w:p w14:paraId="26F61938" w14:textId="77777777" w:rsidR="00DA781D" w:rsidRDefault="00DA781D" w:rsidP="000E7C21">
      <w:pPr>
        <w:jc w:val="center"/>
        <w:rPr>
          <w:rFonts w:ascii="Helvetica" w:eastAsia="Times New Roman" w:hAnsi="Helvetica"/>
          <w:sz w:val="28"/>
          <w:szCs w:val="28"/>
        </w:rPr>
      </w:pPr>
    </w:p>
    <w:p w14:paraId="28759AC3" w14:textId="6EBB8246" w:rsidR="00295BCE" w:rsidRDefault="0043607D" w:rsidP="000E7C21">
      <w:pPr>
        <w:jc w:val="center"/>
      </w:pPr>
      <w:r>
        <w:rPr>
          <w:rFonts w:ascii="Helvetica" w:eastAsia="Times New Roman" w:hAnsi="Helvetica"/>
          <w:sz w:val="28"/>
          <w:szCs w:val="28"/>
        </w:rPr>
        <w:t>Go to the Center Locator on this website to find out if the local center near you will be hosting this event.</w:t>
      </w:r>
      <w:bookmarkStart w:id="0" w:name="_GoBack"/>
      <w:bookmarkEnd w:id="0"/>
    </w:p>
    <w:sectPr w:rsidR="00295BCE" w:rsidSect="00DA781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5633"/>
    <w:rsid w:val="00070A6C"/>
    <w:rsid w:val="000E7C21"/>
    <w:rsid w:val="001330BF"/>
    <w:rsid w:val="00295BCE"/>
    <w:rsid w:val="002D272C"/>
    <w:rsid w:val="002E05D6"/>
    <w:rsid w:val="00394316"/>
    <w:rsid w:val="0043607D"/>
    <w:rsid w:val="00571828"/>
    <w:rsid w:val="008A487C"/>
    <w:rsid w:val="00980570"/>
    <w:rsid w:val="009B5633"/>
    <w:rsid w:val="00A41E8A"/>
    <w:rsid w:val="00B15CEC"/>
    <w:rsid w:val="00BB68A8"/>
    <w:rsid w:val="00C343B0"/>
    <w:rsid w:val="00DA781D"/>
    <w:rsid w:val="00EF6DDA"/>
    <w:rsid w:val="00FC3449"/>
    <w:rsid w:val="00FE0EE3"/>
    <w:rsid w:val="00FF7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2071CB5"/>
  <w14:defaultImageDpi w14:val="300"/>
  <w15:docId w15:val="{47ED9EDA-C2E5-4FB4-B89B-48F0DF2322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43B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43B0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7B5BCF-4EAB-4986-B3CC-442F6E518B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176</Words>
  <Characters>1004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Fonda Latham</dc:creator>
  <cp:keywords/>
  <dc:description/>
  <cp:lastModifiedBy>Steve Duson</cp:lastModifiedBy>
  <cp:revision>3</cp:revision>
  <dcterms:created xsi:type="dcterms:W3CDTF">2019-04-11T00:18:00Z</dcterms:created>
  <dcterms:modified xsi:type="dcterms:W3CDTF">2019-04-11T00:19:00Z</dcterms:modified>
</cp:coreProperties>
</file>